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 Attachment 2</w:t>
      </w:r>
    </w:p>
    <w:p>
      <w:pPr>
        <w:spacing w:line="440" w:lineRule="exact"/>
        <w:jc w:val="center"/>
        <w:rPr>
          <w:rFonts w:ascii="外交黑体" w:hAnsi="外交黑体" w:eastAsia="外交黑体" w:cs="外交黑体"/>
          <w:sz w:val="32"/>
          <w:szCs w:val="32"/>
        </w:rPr>
      </w:pPr>
      <w:bookmarkStart w:id="0" w:name="_GoBack"/>
      <w:r>
        <w:rPr>
          <w:rFonts w:hint="eastAsia" w:ascii="外交黑体" w:hAnsi="外交黑体" w:eastAsia="外交黑体" w:cs="外交黑体"/>
          <w:sz w:val="32"/>
          <w:szCs w:val="32"/>
        </w:rPr>
        <w:t>防疫信息申报表</w:t>
      </w:r>
    </w:p>
    <w:bookmarkEnd w:id="0"/>
    <w:p>
      <w:pPr>
        <w:spacing w:line="440" w:lineRule="exact"/>
        <w:jc w:val="center"/>
        <w:rPr>
          <w:rFonts w:ascii="外交黑体" w:hAnsi="外交黑体" w:eastAsia="外交黑体" w:cs="外交黑体"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Health Information Questionnaire</w:t>
      </w:r>
    </w:p>
    <w:p>
      <w:pPr>
        <w:spacing w:line="240" w:lineRule="exact"/>
        <w:rPr>
          <w:rFonts w:ascii="外交粗仿宋" w:hAnsi="外交粗仿宋" w:eastAsia="外交粗仿宋" w:cs="外交粗仿宋"/>
          <w:szCs w:val="21"/>
        </w:rPr>
      </w:pPr>
    </w:p>
    <w:p>
      <w:pPr>
        <w:spacing w:line="360" w:lineRule="exact"/>
        <w:rPr>
          <w:rFonts w:ascii="外交粗仿宋" w:hAnsi="外交粗仿宋" w:eastAsia="外交粗仿宋" w:cs="外交粗仿宋"/>
          <w:szCs w:val="21"/>
        </w:rPr>
      </w:pPr>
      <w:r>
        <w:rPr>
          <w:rFonts w:hint="eastAsia" w:ascii="外交粗仿宋" w:hAnsi="外交粗仿宋" w:eastAsia="外交粗仿宋" w:cs="外交粗仿宋"/>
          <w:szCs w:val="21"/>
        </w:rPr>
        <w:t>填表日期/</w:t>
      </w:r>
      <w:r>
        <w:rPr>
          <w:rFonts w:ascii="Times New Roman" w:hAnsi="Times New Roman"/>
          <w:szCs w:val="21"/>
        </w:rPr>
        <w:t>Date</w:t>
      </w:r>
      <w:r>
        <w:rPr>
          <w:rFonts w:hint="eastAsia" w:ascii="外交粗仿宋" w:hAnsi="外交粗仿宋" w:eastAsia="外交粗仿宋" w:cs="外交粗仿宋"/>
          <w:szCs w:val="21"/>
        </w:rPr>
        <w:t>：</w:t>
      </w:r>
    </w:p>
    <w:tbl>
      <w:tblPr>
        <w:tblStyle w:val="2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49"/>
        <w:gridCol w:w="1881"/>
        <w:gridCol w:w="1796"/>
        <w:gridCol w:w="2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2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  <w:r>
              <w:rPr>
                <w:rFonts w:hint="eastAsia" w:ascii="外交粗仿宋" w:hAnsi="外交粗仿宋" w:eastAsia="外交粗仿宋" w:cs="外交粗仿宋"/>
                <w:szCs w:val="21"/>
              </w:rPr>
              <w:t>人员姓名</w:t>
            </w:r>
          </w:p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Name of Visitor</w:t>
            </w:r>
          </w:p>
        </w:tc>
        <w:tc>
          <w:tcPr>
            <w:tcW w:w="1881" w:type="dxa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</w:p>
        </w:tc>
        <w:tc>
          <w:tcPr>
            <w:tcW w:w="1796" w:type="dxa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  <w:r>
              <w:rPr>
                <w:rFonts w:hint="eastAsia" w:ascii="外交粗仿宋" w:hAnsi="外交粗仿宋" w:eastAsia="外交粗仿宋" w:cs="外交粗仿宋"/>
                <w:szCs w:val="21"/>
              </w:rPr>
              <w:t>单位及职务</w:t>
            </w:r>
            <w:r>
              <w:rPr>
                <w:rFonts w:ascii="Times New Roman" w:hAnsi="Times New Roman"/>
                <w:szCs w:val="21"/>
              </w:rPr>
              <w:t>Organization and Position</w:t>
            </w:r>
          </w:p>
        </w:tc>
        <w:tc>
          <w:tcPr>
            <w:tcW w:w="2466" w:type="dxa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2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  <w:r>
              <w:rPr>
                <w:rFonts w:hint="eastAsia" w:ascii="外交粗仿宋" w:hAnsi="外交粗仿宋" w:eastAsia="外交粗仿宋" w:cs="外交粗仿宋"/>
                <w:szCs w:val="21"/>
              </w:rPr>
              <w:t>采访活动</w:t>
            </w:r>
          </w:p>
          <w:p>
            <w:pPr>
              <w:spacing w:line="300" w:lineRule="exact"/>
              <w:rPr>
                <w:rFonts w:ascii="外交粗仿宋" w:hAnsi="外交粗仿宋" w:eastAsia="宋体" w:cs="外交粗仿宋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 xml:space="preserve">Conference name for interview </w:t>
            </w:r>
          </w:p>
        </w:tc>
        <w:tc>
          <w:tcPr>
            <w:tcW w:w="1881" w:type="dxa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</w:p>
        </w:tc>
        <w:tc>
          <w:tcPr>
            <w:tcW w:w="1796" w:type="dxa"/>
            <w:vAlign w:val="center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  <w:r>
              <w:rPr>
                <w:rFonts w:hint="eastAsia" w:ascii="外交粗仿宋" w:hAnsi="外交粗仿宋" w:eastAsia="外交粗仿宋" w:cs="外交粗仿宋"/>
                <w:szCs w:val="21"/>
              </w:rPr>
              <w:t>手机号</w:t>
            </w:r>
            <w:r>
              <w:rPr>
                <w:rFonts w:ascii="Times New Roman" w:hAnsi="Times New Roman"/>
                <w:szCs w:val="21"/>
              </w:rPr>
              <w:t>Cellphone Number</w:t>
            </w:r>
          </w:p>
        </w:tc>
        <w:tc>
          <w:tcPr>
            <w:tcW w:w="2466" w:type="dxa"/>
          </w:tcPr>
          <w:p>
            <w:pPr>
              <w:spacing w:line="300" w:lineRule="exact"/>
              <w:rPr>
                <w:rFonts w:ascii="外交粗仿宋" w:hAnsi="外交粗仿宋" w:cs="外交粗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2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外交粗仿宋" w:hAnsi="外交粗仿宋" w:eastAsia="外交粗仿宋" w:cs="外交粗仿宋"/>
                <w:szCs w:val="21"/>
              </w:rPr>
            </w:pPr>
            <w:r>
              <w:rPr>
                <w:rFonts w:hint="eastAsia" w:ascii="外交粗仿宋" w:hAnsi="外交粗仿宋" w:eastAsia="外交粗仿宋" w:cs="外交粗仿宋"/>
                <w:szCs w:val="21"/>
              </w:rPr>
              <w:t>本人近14天情况</w:t>
            </w:r>
          </w:p>
          <w:p>
            <w:pPr>
              <w:spacing w:line="300" w:lineRule="exact"/>
              <w:jc w:val="center"/>
              <w:rPr>
                <w:rFonts w:ascii="外交粗仿宋" w:hAnsi="外交粗仿宋" w:eastAsia="外交粗仿宋" w:cs="外交粗仿宋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In the past 14 days, have you</w:t>
            </w:r>
          </w:p>
        </w:tc>
        <w:tc>
          <w:tcPr>
            <w:tcW w:w="3677" w:type="dxa"/>
            <w:gridSpan w:val="2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  <w:r>
              <w:rPr>
                <w:rFonts w:hint="eastAsia" w:ascii="外交粗仿宋" w:hAnsi="外交粗仿宋" w:eastAsia="外交粗仿宋" w:cs="外交粗仿宋"/>
                <w:szCs w:val="21"/>
              </w:rPr>
              <w:t>身体是否有异常症状</w:t>
            </w:r>
            <w:r>
              <w:rPr>
                <w:rFonts w:ascii="Times New Roman" w:hAnsi="Times New Roman"/>
                <w:szCs w:val="21"/>
              </w:rPr>
              <w:t>had any symptoms of illness?</w:t>
            </w:r>
          </w:p>
        </w:tc>
        <w:tc>
          <w:tcPr>
            <w:tcW w:w="2466" w:type="dxa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</w:p>
          <w:p>
            <w:pPr>
              <w:spacing w:line="300" w:lineRule="exact"/>
              <w:rPr>
                <w:rFonts w:ascii="外交粗仿宋" w:hAnsi="外交粗仿宋" w:cs="外交粗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2"/>
            <w:vMerge w:val="continue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</w:p>
        </w:tc>
        <w:tc>
          <w:tcPr>
            <w:tcW w:w="3677" w:type="dxa"/>
            <w:gridSpan w:val="2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  <w:r>
              <w:rPr>
                <w:rFonts w:hint="eastAsia" w:ascii="外交粗仿宋" w:hAnsi="外交粗仿宋" w:eastAsia="外交粗仿宋" w:cs="外交粗仿宋"/>
                <w:szCs w:val="21"/>
              </w:rPr>
              <w:t>是否有境外旅行史，如有，注明具体国家、城市及旅行时间/</w:t>
            </w:r>
            <w:r>
              <w:rPr>
                <w:rFonts w:ascii="Times New Roman" w:hAnsi="Times New Roman"/>
                <w:szCs w:val="21"/>
              </w:rPr>
              <w:t xml:space="preserve">been outside </w:t>
            </w:r>
            <w:r>
              <w:rPr>
                <w:rFonts w:hint="eastAsia" w:ascii="Times New Roman" w:hAnsi="Times New Roman"/>
                <w:szCs w:val="21"/>
              </w:rPr>
              <w:t>the Chinese mainland</w:t>
            </w:r>
            <w:r>
              <w:rPr>
                <w:rFonts w:ascii="Times New Roman" w:hAnsi="Times New Roman"/>
                <w:szCs w:val="21"/>
              </w:rPr>
              <w:t>? If yes, specify the city, country</w:t>
            </w:r>
            <w:r>
              <w:rPr>
                <w:rFonts w:hint="eastAsia" w:ascii="Times New Roman" w:hAnsi="Times New Roman"/>
                <w:szCs w:val="21"/>
              </w:rPr>
              <w:t xml:space="preserve"> (region)</w:t>
            </w:r>
            <w:r>
              <w:rPr>
                <w:rFonts w:ascii="Times New Roman" w:hAnsi="Times New Roman"/>
                <w:szCs w:val="21"/>
              </w:rPr>
              <w:t xml:space="preserve"> and dates of travel.</w:t>
            </w:r>
          </w:p>
        </w:tc>
        <w:tc>
          <w:tcPr>
            <w:tcW w:w="2466" w:type="dxa"/>
          </w:tcPr>
          <w:p>
            <w:pPr>
              <w:snapToGrid w:val="0"/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2"/>
            <w:vMerge w:val="continue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</w:p>
        </w:tc>
        <w:tc>
          <w:tcPr>
            <w:tcW w:w="3677" w:type="dxa"/>
            <w:gridSpan w:val="2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  <w:r>
              <w:rPr>
                <w:rFonts w:hint="eastAsia" w:ascii="外交粗仿宋" w:hAnsi="外交粗仿宋" w:eastAsia="外交粗仿宋" w:cs="外交粗仿宋"/>
                <w:szCs w:val="21"/>
              </w:rPr>
              <w:t>是否有国内其他省市旅行史，如有，注明城市（具体到市、县、区）、旅行时间及城市风险等级/</w:t>
            </w:r>
            <w:r>
              <w:rPr>
                <w:rFonts w:ascii="Times New Roman" w:hAnsi="Times New Roman"/>
                <w:szCs w:val="21"/>
              </w:rPr>
              <w:t xml:space="preserve">been to another province or city in China? If yes, specify the </w:t>
            </w:r>
            <w:r>
              <w:rPr>
                <w:rFonts w:hint="eastAsia" w:ascii="Times New Roman" w:hAnsi="Times New Roman"/>
                <w:szCs w:val="21"/>
              </w:rPr>
              <w:t>place</w:t>
            </w:r>
            <w:r>
              <w:rPr>
                <w:rFonts w:ascii="Times New Roman" w:hAnsi="Times New Roman"/>
                <w:szCs w:val="21"/>
              </w:rPr>
              <w:t>, dates of travel</w:t>
            </w:r>
            <w:r>
              <w:rPr>
                <w:rFonts w:hint="eastAsia" w:ascii="Times New Roman" w:hAnsi="Times New Roman"/>
                <w:szCs w:val="21"/>
              </w:rPr>
              <w:t>, and its</w:t>
            </w:r>
            <w:r>
              <w:rPr>
                <w:rFonts w:ascii="Times New Roman" w:hAnsi="Times New Roman"/>
                <w:szCs w:val="21"/>
              </w:rPr>
              <w:t xml:space="preserve"> risk level</w:t>
            </w:r>
            <w:r>
              <w:rPr>
                <w:rFonts w:hint="eastAsia" w:ascii="Times New Roman" w:hAnsi="Times New Roman"/>
                <w:szCs w:val="21"/>
              </w:rPr>
              <w:t>.</w:t>
            </w:r>
          </w:p>
        </w:tc>
        <w:tc>
          <w:tcPr>
            <w:tcW w:w="2466" w:type="dxa"/>
          </w:tcPr>
          <w:p>
            <w:pPr>
              <w:snapToGrid w:val="0"/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2"/>
            <w:vMerge w:val="continue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</w:p>
        </w:tc>
        <w:tc>
          <w:tcPr>
            <w:tcW w:w="3677" w:type="dxa"/>
            <w:gridSpan w:val="2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  <w:r>
              <w:rPr>
                <w:rFonts w:hint="eastAsia" w:ascii="外交粗仿宋" w:hAnsi="外交粗仿宋" w:eastAsia="外交粗仿宋" w:cs="外交粗仿宋"/>
                <w:szCs w:val="21"/>
              </w:rPr>
              <w:t>是否与疑似、确诊病人接触或同乘交通工具/</w:t>
            </w:r>
            <w:r>
              <w:rPr>
                <w:rFonts w:hint="eastAsia" w:ascii="Times New Roman" w:hAnsi="Times New Roman"/>
                <w:szCs w:val="21"/>
              </w:rPr>
              <w:t>been in</w:t>
            </w:r>
            <w:r>
              <w:rPr>
                <w:rFonts w:ascii="Times New Roman" w:hAnsi="Times New Roman"/>
                <w:szCs w:val="21"/>
              </w:rPr>
              <w:t xml:space="preserve"> contact or the same transport vehicle with a suspected or confirmed COVID-19 patient?</w:t>
            </w:r>
          </w:p>
        </w:tc>
        <w:tc>
          <w:tcPr>
            <w:tcW w:w="2466" w:type="dxa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2"/>
            <w:vMerge w:val="continue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</w:p>
        </w:tc>
        <w:tc>
          <w:tcPr>
            <w:tcW w:w="3677" w:type="dxa"/>
            <w:gridSpan w:val="2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  <w:r>
              <w:rPr>
                <w:rFonts w:hint="eastAsia" w:ascii="外交粗仿宋" w:hAnsi="外交粗仿宋" w:eastAsia="外交粗仿宋" w:cs="外交粗仿宋"/>
                <w:szCs w:val="21"/>
              </w:rPr>
              <w:t>是否同境外及国内高中风险地区人员有直接接触/</w:t>
            </w:r>
            <w:r>
              <w:rPr>
                <w:rFonts w:hint="eastAsia" w:ascii="Times New Roman" w:hAnsi="Times New Roman"/>
                <w:szCs w:val="21"/>
              </w:rPr>
              <w:t>been in</w:t>
            </w:r>
            <w:r>
              <w:rPr>
                <w:rFonts w:ascii="Times New Roman" w:hAnsi="Times New Roman"/>
                <w:szCs w:val="21"/>
              </w:rPr>
              <w:t xml:space="preserve"> direct contact with any person coming from overseas</w:t>
            </w:r>
            <w:r>
              <w:rPr>
                <w:rFonts w:hint="eastAsia" w:ascii="Times New Roman" w:hAnsi="Times New Roman"/>
                <w:szCs w:val="21"/>
              </w:rPr>
              <w:t xml:space="preserve"> </w:t>
            </w:r>
            <w:r>
              <w:rPr>
                <w:rFonts w:ascii="Times New Roman" w:hAnsi="Times New Roman"/>
                <w:szCs w:val="21"/>
              </w:rPr>
              <w:t>or high or medium-risk regions in China?</w:t>
            </w:r>
          </w:p>
        </w:tc>
        <w:tc>
          <w:tcPr>
            <w:tcW w:w="2466" w:type="dxa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9" w:type="dxa"/>
            <w:gridSpan w:val="2"/>
            <w:vMerge w:val="continue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</w:p>
        </w:tc>
        <w:tc>
          <w:tcPr>
            <w:tcW w:w="3677" w:type="dxa"/>
            <w:gridSpan w:val="2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  <w:r>
              <w:rPr>
                <w:rFonts w:hint="eastAsia" w:ascii="外交粗仿宋" w:hAnsi="外交粗仿宋" w:eastAsia="外交粗仿宋" w:cs="外交粗仿宋"/>
                <w:szCs w:val="21"/>
              </w:rPr>
              <w:t>本人认为需要说明的其他相关情况/</w:t>
            </w:r>
            <w:r>
              <w:rPr>
                <w:rFonts w:ascii="Times New Roman" w:hAnsi="Times New Roman"/>
                <w:szCs w:val="21"/>
              </w:rPr>
              <w:t>had other experience that you deem necessary to declare? If yes, specify.</w:t>
            </w:r>
          </w:p>
        </w:tc>
        <w:tc>
          <w:tcPr>
            <w:tcW w:w="2466" w:type="dxa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56" w:type="dxa"/>
            <w:gridSpan w:val="4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  <w:r>
              <w:rPr>
                <w:rFonts w:hint="eastAsia" w:ascii="外交粗仿宋" w:hAnsi="外交粗仿宋" w:eastAsia="外交粗仿宋" w:cs="外交粗仿宋"/>
                <w:szCs w:val="21"/>
              </w:rPr>
              <w:t>共同居住家属是否存在上述情况/</w:t>
            </w:r>
            <w:r>
              <w:rPr>
                <w:rFonts w:ascii="Times New Roman" w:hAnsi="Times New Roman"/>
                <w:szCs w:val="21"/>
              </w:rPr>
              <w:t>Does any of your relatives living with you have any of the above experience?</w:t>
            </w:r>
          </w:p>
        </w:tc>
        <w:tc>
          <w:tcPr>
            <w:tcW w:w="2466" w:type="dxa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>
            <w:pPr>
              <w:spacing w:line="300" w:lineRule="exact"/>
              <w:jc w:val="left"/>
              <w:rPr>
                <w:rFonts w:ascii="外交粗仿宋" w:hAnsi="外交粗仿宋" w:eastAsia="宋体" w:cs="外交粗仿宋"/>
                <w:szCs w:val="21"/>
              </w:rPr>
            </w:pPr>
            <w:r>
              <w:rPr>
                <w:rFonts w:hint="eastAsia" w:ascii="外交粗仿宋" w:hAnsi="外交粗仿宋" w:eastAsia="外交粗仿宋" w:cs="外交粗仿宋"/>
                <w:szCs w:val="21"/>
              </w:rPr>
              <w:t>媒体所在单位负责人审核/</w:t>
            </w:r>
            <w:r>
              <w:rPr>
                <w:rFonts w:ascii="Times New Roman" w:hAnsi="Times New Roman"/>
                <w:szCs w:val="21"/>
              </w:rPr>
              <w:t xml:space="preserve">Confirmation </w:t>
            </w:r>
            <w:r>
              <w:rPr>
                <w:rFonts w:hint="eastAsia" w:ascii="Times New Roman" w:hAnsi="Times New Roman"/>
                <w:szCs w:val="21"/>
              </w:rPr>
              <w:t>（Signature）</w:t>
            </w:r>
            <w:r>
              <w:rPr>
                <w:rFonts w:ascii="Times New Roman" w:hAnsi="Times New Roman"/>
                <w:szCs w:val="21"/>
              </w:rPr>
              <w:t xml:space="preserve">by </w:t>
            </w:r>
            <w:r>
              <w:rPr>
                <w:rFonts w:hint="eastAsia" w:ascii="Times New Roman" w:hAnsi="Times New Roman"/>
                <w:szCs w:val="21"/>
              </w:rPr>
              <w:t>the chief of your organization</w:t>
            </w:r>
          </w:p>
        </w:tc>
        <w:tc>
          <w:tcPr>
            <w:tcW w:w="6392" w:type="dxa"/>
            <w:gridSpan w:val="4"/>
          </w:tcPr>
          <w:p>
            <w:pPr>
              <w:spacing w:line="300" w:lineRule="exact"/>
              <w:rPr>
                <w:rFonts w:ascii="外交粗仿宋" w:hAnsi="外交粗仿宋" w:eastAsia="外交粗仿宋" w:cs="外交粗仿宋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外交黑体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外交粗仿宋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006C3B"/>
    <w:rsid w:val="20006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2021-03-04T14:21:00Z</dcterms:created>
  <dc:creator>rd</dc:creator>
  <cp:lastModifiedBy>rd</cp:lastModifiedBy>
  <dcterms:modified xsi:type="dcterms:W3CDTF">2021-03-04T14:21:46Z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